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7" w:rsidRDefault="00124707" w:rsidP="00124707">
      <w:pPr>
        <w:spacing w:after="0" w:line="240" w:lineRule="auto"/>
        <w:rPr>
          <w:b/>
          <w:sz w:val="16"/>
          <w:szCs w:val="16"/>
        </w:rPr>
      </w:pPr>
    </w:p>
    <w:p w:rsidR="00124707" w:rsidRPr="00EE6A8F" w:rsidRDefault="00805446" w:rsidP="00124707">
      <w:pPr>
        <w:spacing w:after="0" w:line="240" w:lineRule="auto"/>
        <w:rPr>
          <w:sz w:val="16"/>
          <w:szCs w:val="16"/>
        </w:rPr>
      </w:pPr>
      <w:r w:rsidRPr="00805446">
        <w:rPr>
          <w:b/>
          <w:noProof/>
          <w:sz w:val="16"/>
          <w:szCs w:val="16"/>
          <w:lang w:eastAsia="fr-FR"/>
        </w:rPr>
        <w:pict>
          <v:line id="Connecteur droit 2" o:spid="_x0000_s1026" style="position:absolute;z-index:251663360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124707" w:rsidRPr="008E01A3">
        <w:rPr>
          <w:b/>
          <w:sz w:val="16"/>
          <w:szCs w:val="16"/>
        </w:rPr>
        <w:t xml:space="preserve">REPUBLIQUE ALGERIENNE  DEMOCRATIQUE ET POPULAIRE </w:t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4707" w:rsidRPr="00CE325F" w:rsidRDefault="00124707" w:rsidP="0012470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4707" w:rsidRDefault="00124707" w:rsidP="00124707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124707" w:rsidRDefault="00124707" w:rsidP="00124707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>
        <w:t xml:space="preserve"> : </w:t>
      </w:r>
    </w:p>
    <w:p w:rsidR="00124707" w:rsidRDefault="00124707" w:rsidP="0012470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  <w:t xml:space="preserve">                                       Inscrit en 1</w:t>
      </w:r>
      <w:r w:rsidRPr="00D92671">
        <w:rPr>
          <w:b/>
          <w:sz w:val="16"/>
          <w:szCs w:val="16"/>
          <w:vertAlign w:val="superscript"/>
        </w:rPr>
        <w:t>ére</w:t>
      </w:r>
      <w:r>
        <w:rPr>
          <w:b/>
          <w:sz w:val="16"/>
          <w:szCs w:val="16"/>
        </w:rPr>
        <w:t xml:space="preserve">  année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nature et de la vie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Professionnalisante</w:t>
      </w:r>
      <w:proofErr w:type="spellEnd"/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00"/>
        <w:gridCol w:w="27"/>
        <w:gridCol w:w="824"/>
        <w:gridCol w:w="709"/>
        <w:gridCol w:w="708"/>
        <w:gridCol w:w="851"/>
      </w:tblGrid>
      <w:tr w:rsidR="00124707" w:rsidRPr="00CE325F" w:rsidTr="00996C31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04"/>
        </w:trPr>
        <w:tc>
          <w:tcPr>
            <w:tcW w:w="534" w:type="dxa"/>
            <w:vMerge/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4707" w:rsidRPr="00CE325F" w:rsidTr="00996C31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4707" w:rsidRPr="00CE325F" w:rsidTr="00996C31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1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Bases de physiques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12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026B33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12.81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875F4E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Mathématiques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Bases de Microbiologie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structurale </w:t>
            </w:r>
          </w:p>
        </w:tc>
        <w:tc>
          <w:tcPr>
            <w:tcW w:w="709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1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générale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1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</w:t>
            </w:r>
            <w:r>
              <w:rPr>
                <w:sz w:val="16"/>
                <w:szCs w:val="16"/>
              </w:rPr>
              <w:t xml:space="preserve">et sécurité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à l’i</w:t>
            </w:r>
            <w:r w:rsidRPr="00CE325F">
              <w:rPr>
                <w:sz w:val="16"/>
                <w:szCs w:val="16"/>
              </w:rPr>
              <w:t xml:space="preserve">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Entreprenariat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 xml:space="preserve">découverte </w:t>
            </w:r>
            <w:r>
              <w:rPr>
                <w:sz w:val="16"/>
                <w:szCs w:val="16"/>
              </w:rPr>
              <w:t>de l’</w:t>
            </w:r>
            <w:r w:rsidRPr="00CE325F">
              <w:rPr>
                <w:sz w:val="16"/>
                <w:szCs w:val="16"/>
              </w:rPr>
              <w:t>entreprise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6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Projet personnel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professionnel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Anglais </w:t>
            </w:r>
            <w:r>
              <w:rPr>
                <w:sz w:val="16"/>
                <w:szCs w:val="16"/>
              </w:rPr>
              <w:t>de communication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52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Expression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communication</w:t>
            </w:r>
            <w:r>
              <w:rPr>
                <w:sz w:val="16"/>
                <w:szCs w:val="16"/>
              </w:rPr>
              <w:t xml:space="preserve"> écrite et orale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organique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5426A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Physique Appliquée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Métabolique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Microbiologie générale </w:t>
            </w:r>
          </w:p>
        </w:tc>
        <w:tc>
          <w:tcPr>
            <w:tcW w:w="709" w:type="dxa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7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U.E.M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et sécurité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12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Initiation à l’Informatique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proofErr w:type="spellStart"/>
            <w:r w:rsidRPr="00CE325F">
              <w:rPr>
                <w:sz w:val="16"/>
                <w:szCs w:val="16"/>
              </w:rPr>
              <w:t>Bioproduction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6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Génie industriel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Anglais Niveau2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Séminaire projet personnel </w:t>
            </w:r>
            <w:r>
              <w:rPr>
                <w:sz w:val="16"/>
                <w:szCs w:val="16"/>
              </w:rPr>
              <w:t>et professionnel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Stage Ouvrier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83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Technique d’expression et de rédaction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124707" w:rsidRDefault="00124707" w:rsidP="00124707">
      <w:pPr>
        <w:spacing w:after="0"/>
        <w:rPr>
          <w:b/>
          <w:sz w:val="16"/>
          <w:szCs w:val="16"/>
        </w:rPr>
      </w:pPr>
    </w:p>
    <w:p w:rsidR="00124707" w:rsidRDefault="00124707" w:rsidP="0099244F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     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(S1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) :  </w:t>
      </w:r>
      <w:r w:rsidR="00395E1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Crédits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 </w:t>
      </w:r>
      <w:r w:rsidR="00395E1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124707" w:rsidRDefault="00124707" w:rsidP="0099244F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 xml:space="preserve">aDirectrice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Pr="00EE6A8F" w:rsidRDefault="00805446" w:rsidP="00124707">
      <w:pPr>
        <w:spacing w:after="0" w:line="240" w:lineRule="auto"/>
        <w:rPr>
          <w:sz w:val="16"/>
          <w:szCs w:val="16"/>
        </w:rPr>
      </w:pPr>
      <w:r w:rsidRPr="00805446">
        <w:rPr>
          <w:b/>
          <w:noProof/>
          <w:sz w:val="16"/>
          <w:szCs w:val="16"/>
          <w:lang w:eastAsia="fr-FR"/>
        </w:rPr>
        <w:lastRenderedPageBreak/>
        <w:pict>
          <v:line id="_x0000_s1028" style="position:absolute;z-index:251665408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124707" w:rsidRPr="008E01A3">
        <w:rPr>
          <w:b/>
          <w:sz w:val="16"/>
          <w:szCs w:val="16"/>
        </w:rPr>
        <w:t xml:space="preserve">REPUBLIQUE ALGERIENNE  DEMOCRATIQUE ET POPULAIRE </w:t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4707" w:rsidRPr="00CE325F" w:rsidRDefault="00124707" w:rsidP="0012470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4707" w:rsidRDefault="00124707" w:rsidP="0099244F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124707" w:rsidRDefault="00124707" w:rsidP="00F00AEF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>
        <w:t xml:space="preserve"> : </w:t>
      </w:r>
    </w:p>
    <w:p w:rsidR="00124707" w:rsidRDefault="00124707" w:rsidP="006770EE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  <w:t>Inscrit en 2</w:t>
      </w:r>
      <w:r>
        <w:rPr>
          <w:b/>
          <w:sz w:val="16"/>
          <w:szCs w:val="16"/>
          <w:vertAlign w:val="superscript"/>
        </w:rPr>
        <w:t xml:space="preserve">éme </w:t>
      </w:r>
      <w:r>
        <w:rPr>
          <w:b/>
          <w:sz w:val="16"/>
          <w:szCs w:val="16"/>
        </w:rPr>
        <w:t xml:space="preserve">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nature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Technologies des céréales et dérivés </w:t>
      </w: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</w:t>
      </w:r>
      <w:r w:rsidR="006770EE"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ab/>
      </w: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27"/>
        <w:gridCol w:w="81"/>
        <w:gridCol w:w="743"/>
        <w:gridCol w:w="709"/>
        <w:gridCol w:w="708"/>
        <w:gridCol w:w="851"/>
      </w:tblGrid>
      <w:tr w:rsidR="00124707" w:rsidRPr="00CE325F" w:rsidTr="00996C31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04"/>
        </w:trPr>
        <w:tc>
          <w:tcPr>
            <w:tcW w:w="534" w:type="dxa"/>
            <w:vMerge/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4707" w:rsidRPr="00CE325F" w:rsidTr="00996C31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4707" w:rsidRPr="00CE325F" w:rsidTr="00996C31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S3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Opérations Unitaires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B933BD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B933BD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E37670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Physique industrielle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C7573" w:rsidRDefault="00124707" w:rsidP="00996C31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Biochimie et physico-chimie alimentaire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C7573" w:rsidRDefault="00124707" w:rsidP="00996C31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Microbiologie alimentaire </w:t>
            </w:r>
          </w:p>
        </w:tc>
        <w:tc>
          <w:tcPr>
            <w:tcW w:w="709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C7573" w:rsidRDefault="00124707" w:rsidP="00996C31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S3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Méthodes d’analyses biochimiques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693536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65E44" w:rsidRPr="00693536" w:rsidRDefault="00365E44" w:rsidP="00365E44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Méthodes d’analyses physico- chimiques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sensorielle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Métrologie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Normalisation et législation alimentaire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93437A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93437A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2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Qualité, hygiènes et sécurité des aliments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6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Recherche et développement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Anglais niveau3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317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Techniques d’expression et de rédaction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6C3351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775856" w:rsidTr="00996C31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65788A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  <w:highlight w:val="yellow"/>
              </w:rPr>
            </w:pPr>
            <w:r w:rsidRPr="0065788A">
              <w:rPr>
                <w:b/>
                <w:sz w:val="16"/>
                <w:szCs w:val="16"/>
              </w:rPr>
              <w:t>Semestre 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Unit</w:t>
            </w:r>
            <w:r w:rsidRPr="00F26BD7">
              <w:rPr>
                <w:b/>
                <w:sz w:val="16"/>
                <w:szCs w:val="16"/>
              </w:rPr>
              <w:t>é</w:t>
            </w:r>
          </w:p>
          <w:p w:rsidR="00124707" w:rsidRPr="00F26BD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Enseignement</w:t>
            </w:r>
          </w:p>
          <w:p w:rsidR="00124707" w:rsidRPr="00F26BD7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 .E.F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14.00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26BD7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 xml:space="preserve">Electrotechnique d’automatismes et régulations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26BD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26BD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4E6A02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26BD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4E6A02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2163A4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2163A4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65788A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E37670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775856" w:rsidTr="00996C31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775856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996C31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F26BD7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Opérations unitaires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4E6A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4E6A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2163A4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2163A4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1D5502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 xml:space="preserve">Agréage des grains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1D55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1D55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4E6A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1D55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4E6A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2163A4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2163A4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996C31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</w:tcPr>
          <w:p w:rsidR="00124707" w:rsidRPr="001D5502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Technologie meunière 1</w:t>
            </w:r>
          </w:p>
        </w:tc>
        <w:tc>
          <w:tcPr>
            <w:tcW w:w="709" w:type="dxa"/>
          </w:tcPr>
          <w:p w:rsidR="00124707" w:rsidRPr="001D55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124707" w:rsidRPr="001D55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24707" w:rsidRPr="004E6A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707" w:rsidRPr="001D55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4707" w:rsidRPr="004E6A0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2163A4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2163A4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179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Unit</w:t>
            </w:r>
            <w:r w:rsidRPr="00F26BD7">
              <w:rPr>
                <w:b/>
                <w:sz w:val="16"/>
                <w:szCs w:val="16"/>
              </w:rPr>
              <w:t>é</w:t>
            </w:r>
          </w:p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Enseignement</w:t>
            </w:r>
          </w:p>
          <w:p w:rsidR="00124707" w:rsidRPr="00F26BD7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U.E.M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16009D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Analyse des données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624FF3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624FF3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2163A4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2163A4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B82548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16009D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Statistiques appliqués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624FF3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624FF3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124707" w:rsidRPr="005E7231" w:rsidRDefault="00124707" w:rsidP="00996C31">
            <w:pPr>
              <w:rPr>
                <w:rFonts w:cstheme="minorHAnsi"/>
                <w:bCs/>
                <w:sz w:val="16"/>
                <w:szCs w:val="16"/>
              </w:rPr>
            </w:pPr>
            <w:r w:rsidRPr="005E7231">
              <w:rPr>
                <w:rFonts w:cstheme="minorHAnsi"/>
                <w:bCs/>
                <w:sz w:val="16"/>
                <w:szCs w:val="16"/>
              </w:rPr>
              <w:t>Organisation et planification de la production en meunerie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624FF3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F625E9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624FF3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  <w:vAlign w:val="center"/>
          </w:tcPr>
          <w:p w:rsidR="00124707" w:rsidRPr="005E7231" w:rsidRDefault="00124707" w:rsidP="00996C31">
            <w:pPr>
              <w:rPr>
                <w:rFonts w:cstheme="minorHAnsi"/>
                <w:bCs/>
                <w:sz w:val="16"/>
                <w:szCs w:val="16"/>
              </w:rPr>
            </w:pPr>
            <w:r w:rsidRPr="005E7231">
              <w:rPr>
                <w:rFonts w:cstheme="minorHAnsi"/>
                <w:bCs/>
                <w:sz w:val="16"/>
                <w:szCs w:val="16"/>
              </w:rPr>
              <w:t>Systèmes d’aspiration et de transport pneumatique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624FF3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624FF3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1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Unit</w:t>
            </w:r>
            <w:r w:rsidRPr="00F26BD7">
              <w:rPr>
                <w:b/>
                <w:sz w:val="16"/>
                <w:szCs w:val="16"/>
              </w:rPr>
              <w:t>é</w:t>
            </w:r>
          </w:p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 .E.D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Législation et droit du travail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754274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754274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746A5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746A5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746A5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166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16009D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 xml:space="preserve">Système de management et procédures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754274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754274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23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 xml:space="preserve">Ressources humaines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754274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16009D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754274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Unit</w:t>
            </w:r>
            <w:r w:rsidRPr="00F26BD7">
              <w:rPr>
                <w:b/>
                <w:sz w:val="16"/>
                <w:szCs w:val="16"/>
              </w:rPr>
              <w:t>é</w:t>
            </w:r>
          </w:p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Enseignement</w:t>
            </w:r>
          </w:p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U.E.T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26BD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Développement durable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46A5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46A5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46A52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996C31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 xml:space="preserve">Stage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996C31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</w:tr>
      <w:tr w:rsidR="00124707" w:rsidRPr="00CE325F" w:rsidTr="00996C31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996C31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 xml:space="preserve">Traitement des eaux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124707" w:rsidRDefault="00124707" w:rsidP="00124707">
      <w:pPr>
        <w:spacing w:after="0"/>
        <w:rPr>
          <w:b/>
          <w:sz w:val="16"/>
          <w:szCs w:val="16"/>
        </w:rPr>
      </w:pPr>
    </w:p>
    <w:p w:rsidR="00124707" w:rsidRDefault="00124707" w:rsidP="00ED1C8A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(S3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) :  Crédits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> :  Crédits</w:t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124707" w:rsidRDefault="00124707" w:rsidP="00124707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 w:rsidR="00ED1C8A"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 xml:space="preserve">aDirectrice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 w:line="240" w:lineRule="auto"/>
        <w:rPr>
          <w:b/>
          <w:sz w:val="16"/>
          <w:szCs w:val="16"/>
        </w:rPr>
      </w:pPr>
    </w:p>
    <w:p w:rsidR="00124707" w:rsidRDefault="00124707" w:rsidP="00124707">
      <w:pPr>
        <w:spacing w:after="0" w:line="240" w:lineRule="auto"/>
        <w:rPr>
          <w:b/>
          <w:sz w:val="16"/>
          <w:szCs w:val="16"/>
        </w:rPr>
      </w:pPr>
    </w:p>
    <w:p w:rsidR="00124707" w:rsidRPr="00EE6A8F" w:rsidRDefault="00805446" w:rsidP="00124707">
      <w:pPr>
        <w:spacing w:after="0" w:line="240" w:lineRule="auto"/>
        <w:rPr>
          <w:sz w:val="16"/>
          <w:szCs w:val="16"/>
        </w:rPr>
      </w:pPr>
      <w:r w:rsidRPr="00805446">
        <w:rPr>
          <w:b/>
          <w:noProof/>
          <w:sz w:val="16"/>
          <w:szCs w:val="16"/>
          <w:lang w:eastAsia="fr-FR"/>
        </w:rPr>
        <w:pict>
          <v:line id="_x0000_s1027" style="position:absolute;z-index:251664384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124707" w:rsidRPr="008E01A3">
        <w:rPr>
          <w:b/>
          <w:sz w:val="16"/>
          <w:szCs w:val="16"/>
        </w:rPr>
        <w:t xml:space="preserve">REPUBLIQUE ALGERIENNE  DEMOCRATIQUE ET POPULAIRE </w:t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>
        <w:rPr>
          <w:b/>
          <w:sz w:val="16"/>
          <w:szCs w:val="16"/>
        </w:rPr>
        <w:tab/>
      </w:r>
      <w:r w:rsidR="00124707"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4707" w:rsidRDefault="00124707" w:rsidP="0012470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4707" w:rsidRDefault="00124707" w:rsidP="00124707">
      <w:pPr>
        <w:spacing w:after="0" w:line="240" w:lineRule="auto"/>
        <w:jc w:val="both"/>
        <w:rPr>
          <w:b/>
          <w:sz w:val="16"/>
          <w:szCs w:val="16"/>
        </w:rPr>
      </w:pPr>
    </w:p>
    <w:p w:rsidR="00124707" w:rsidRDefault="00124707" w:rsidP="00ED1C8A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124707" w:rsidRDefault="00124707" w:rsidP="00ED1C8A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>
        <w:t xml:space="preserve"> : </w:t>
      </w:r>
    </w:p>
    <w:p w:rsidR="00124707" w:rsidRDefault="00124707" w:rsidP="00ED1C8A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  <w:t>Inscrit en 3</w:t>
      </w:r>
      <w:r>
        <w:rPr>
          <w:b/>
          <w:sz w:val="16"/>
          <w:szCs w:val="16"/>
          <w:vertAlign w:val="superscript"/>
        </w:rPr>
        <w:t xml:space="preserve">éme </w:t>
      </w:r>
      <w:r>
        <w:rPr>
          <w:b/>
          <w:sz w:val="16"/>
          <w:szCs w:val="16"/>
        </w:rPr>
        <w:t xml:space="preserve">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nature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Technologies des céréales et dérivés </w:t>
      </w: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</w:t>
      </w:r>
      <w:r w:rsidR="00ED1C8A"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ab/>
      </w:r>
    </w:p>
    <w:p w:rsidR="00124707" w:rsidRPr="00361816" w:rsidRDefault="00124707" w:rsidP="00124707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-459" w:tblpY="1"/>
        <w:tblOverlap w:val="never"/>
        <w:tblW w:w="15680" w:type="dxa"/>
        <w:tblLayout w:type="fixed"/>
        <w:tblLook w:val="04A0"/>
      </w:tblPr>
      <w:tblGrid>
        <w:gridCol w:w="537"/>
        <w:gridCol w:w="1567"/>
        <w:gridCol w:w="855"/>
        <w:gridCol w:w="713"/>
        <w:gridCol w:w="570"/>
        <w:gridCol w:w="3312"/>
        <w:gridCol w:w="713"/>
        <w:gridCol w:w="570"/>
        <w:gridCol w:w="713"/>
        <w:gridCol w:w="712"/>
        <w:gridCol w:w="856"/>
        <w:gridCol w:w="237"/>
        <w:gridCol w:w="476"/>
        <w:gridCol w:w="43"/>
        <w:gridCol w:w="695"/>
        <w:gridCol w:w="13"/>
        <w:gridCol w:w="817"/>
        <w:gridCol w:w="713"/>
        <w:gridCol w:w="712"/>
        <w:gridCol w:w="856"/>
      </w:tblGrid>
      <w:tr w:rsidR="00124707" w:rsidRPr="00CE325F" w:rsidTr="00996C31">
        <w:trPr>
          <w:trHeight w:val="246"/>
        </w:trPr>
        <w:tc>
          <w:tcPr>
            <w:tcW w:w="537" w:type="dxa"/>
            <w:vMerge w:val="restart"/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705" w:type="dxa"/>
            <w:gridSpan w:val="4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95" w:type="dxa"/>
            <w:gridSpan w:val="3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9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4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14"/>
        </w:trPr>
        <w:tc>
          <w:tcPr>
            <w:tcW w:w="537" w:type="dxa"/>
            <w:vMerge/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13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312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13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7" w:type="dxa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4707" w:rsidRPr="00CE325F" w:rsidTr="00996C31">
        <w:trPr>
          <w:trHeight w:val="590"/>
        </w:trPr>
        <w:tc>
          <w:tcPr>
            <w:tcW w:w="53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4707" w:rsidRPr="00CE325F" w:rsidTr="00996C31">
        <w:trPr>
          <w:trHeight w:val="272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S5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Meunière 2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D0350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25635B" w:rsidRDefault="00124707" w:rsidP="001C66C5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48"/>
        </w:trPr>
        <w:tc>
          <w:tcPr>
            <w:tcW w:w="537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 seconde transformation boulangerie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B21FFC" w:rsidRDefault="00124707" w:rsidP="00996C3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0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 seconde transformation pate alimentaire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B21FFC" w:rsidRDefault="00124707" w:rsidP="00996C3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98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 de la valeur nutritionnelle des céréales et dérivés, toxicologie </w:t>
            </w:r>
          </w:p>
        </w:tc>
        <w:tc>
          <w:tcPr>
            <w:tcW w:w="713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70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B21FFC" w:rsidRDefault="00124707" w:rsidP="00996C3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98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996C3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</w:tcPr>
          <w:p w:rsidR="00124707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Rhéologie </w:t>
            </w:r>
          </w:p>
        </w:tc>
        <w:tc>
          <w:tcPr>
            <w:tcW w:w="713" w:type="dxa"/>
          </w:tcPr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</w:tcPr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B21FFC" w:rsidRDefault="00124707" w:rsidP="00996C3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3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S5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Gestion des Stocks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0539AF" w:rsidRDefault="00124707" w:rsidP="00996C3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39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</w:tcPr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</w:tcBorders>
          </w:tcPr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 optimisé des flux (logistique)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7C7573" w:rsidRDefault="00124707" w:rsidP="00996C31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12" w:space="0" w:color="auto"/>
            </w:tcBorders>
          </w:tcPr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1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Connaissances des équipements et optimisation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49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Méthodes de contrôles physico-chimiques  des céréales et dérivés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1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Méthodes de contrôle microbiologiques des céréales et dérivés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Emballage et conditionnement 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0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Dessin industriel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Conduite de projet 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166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Création d’entreprise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7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</w:t>
            </w:r>
            <w:r>
              <w:rPr>
                <w:b/>
                <w:sz w:val="16"/>
                <w:szCs w:val="16"/>
              </w:rPr>
              <w:t>tre 06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4707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996C31">
            <w:pPr>
              <w:spacing w:line="16" w:lineRule="atLeast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S6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 tuteuré 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707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996C31">
        <w:trPr>
          <w:trHeight w:val="24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07" w:rsidRPr="00CE325F" w:rsidRDefault="00124707" w:rsidP="00996C3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 de stage,  soutenance  et retour d’expériences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996C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124707" w:rsidRDefault="00124707" w:rsidP="00124707">
      <w:pPr>
        <w:spacing w:after="0"/>
        <w:rPr>
          <w:b/>
          <w:sz w:val="16"/>
          <w:szCs w:val="16"/>
        </w:rPr>
      </w:pPr>
    </w:p>
    <w:p w:rsidR="00124707" w:rsidRDefault="00124707" w:rsidP="00124707">
      <w:pPr>
        <w:spacing w:after="0"/>
        <w:rPr>
          <w:b/>
          <w:sz w:val="16"/>
          <w:szCs w:val="16"/>
        </w:rPr>
      </w:pPr>
    </w:p>
    <w:p w:rsidR="00124707" w:rsidRDefault="00124707" w:rsidP="001C66C5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(S5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6</w:t>
      </w:r>
      <w:r w:rsidR="001C66C5">
        <w:rPr>
          <w:sz w:val="16"/>
          <w:szCs w:val="16"/>
        </w:rPr>
        <w:t xml:space="preserve">) :          </w:t>
      </w:r>
      <w:r>
        <w:rPr>
          <w:sz w:val="16"/>
          <w:szCs w:val="16"/>
        </w:rPr>
        <w:t xml:space="preserve">Crédits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 w:rsidR="001C66C5">
        <w:rPr>
          <w:sz w:val="16"/>
          <w:szCs w:val="16"/>
        </w:rPr>
        <w:t xml:space="preserve"> :    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124707" w:rsidRDefault="00124707" w:rsidP="001C66C5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 w:rsidR="001C66C5"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 xml:space="preserve">aDirectrice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sectPr w:rsidR="00124707" w:rsidSect="00996C31">
      <w:pgSz w:w="16838" w:h="11906" w:orient="landscape"/>
      <w:pgMar w:top="0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07"/>
    <w:rsid w:val="00026B33"/>
    <w:rsid w:val="0003134E"/>
    <w:rsid w:val="00124707"/>
    <w:rsid w:val="00146129"/>
    <w:rsid w:val="001944BA"/>
    <w:rsid w:val="001C66C5"/>
    <w:rsid w:val="00314B56"/>
    <w:rsid w:val="0032628B"/>
    <w:rsid w:val="00365E44"/>
    <w:rsid w:val="00395E1D"/>
    <w:rsid w:val="003A7968"/>
    <w:rsid w:val="004C5D46"/>
    <w:rsid w:val="005C0A2A"/>
    <w:rsid w:val="00627E07"/>
    <w:rsid w:val="006463F0"/>
    <w:rsid w:val="00663DBA"/>
    <w:rsid w:val="006770EE"/>
    <w:rsid w:val="00696C34"/>
    <w:rsid w:val="006C25B2"/>
    <w:rsid w:val="00717CFC"/>
    <w:rsid w:val="007F0B2A"/>
    <w:rsid w:val="00805446"/>
    <w:rsid w:val="00840605"/>
    <w:rsid w:val="00875F4E"/>
    <w:rsid w:val="00964E00"/>
    <w:rsid w:val="0099244F"/>
    <w:rsid w:val="00996C31"/>
    <w:rsid w:val="009977C9"/>
    <w:rsid w:val="009C13F9"/>
    <w:rsid w:val="00AE77A4"/>
    <w:rsid w:val="00B3683E"/>
    <w:rsid w:val="00BC1990"/>
    <w:rsid w:val="00DD4B3B"/>
    <w:rsid w:val="00E37670"/>
    <w:rsid w:val="00E8310C"/>
    <w:rsid w:val="00ED1C8A"/>
    <w:rsid w:val="00F00AEF"/>
    <w:rsid w:val="00F2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707"/>
  </w:style>
  <w:style w:type="paragraph" w:styleId="Pieddepage">
    <w:name w:val="footer"/>
    <w:basedOn w:val="Normal"/>
    <w:link w:val="PieddepageCar"/>
    <w:uiPriority w:val="99"/>
    <w:unhideWhenUsed/>
    <w:rsid w:val="0012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707"/>
  </w:style>
  <w:style w:type="paragraph" w:styleId="Sansinterligne">
    <w:name w:val="No Spacing"/>
    <w:uiPriority w:val="1"/>
    <w:qFormat/>
    <w:rsid w:val="00124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2024-06-02T12:47:00Z</dcterms:created>
  <dcterms:modified xsi:type="dcterms:W3CDTF">2024-06-02T12:47:00Z</dcterms:modified>
</cp:coreProperties>
</file>